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97" w:rsidRDefault="00132A69" w:rsidP="00CD348F">
      <w:pPr>
        <w:spacing w:after="418" w:line="250" w:lineRule="auto"/>
      </w:pPr>
      <w:r w:rsidRPr="00132A69">
        <w:rPr>
          <w:rFonts w:ascii="Verdana" w:eastAsia="Verdana" w:hAnsi="Verdana" w:cs="Verdana"/>
          <w:noProof/>
          <w:color w:val="007FB1"/>
          <w:sz w:val="20"/>
        </w:rPr>
        <w:drawing>
          <wp:inline distT="0" distB="0" distL="0" distR="0">
            <wp:extent cx="6483350" cy="1039883"/>
            <wp:effectExtent l="0" t="0" r="0" b="8255"/>
            <wp:docPr id="1" name="Obraz 1" descr="C:\Users\KSIEGO~1\AppData\Local\Temp\logo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IEGO~1\AppData\Local\Temp\logo 20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03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>
        <w:r w:rsidR="00E36972">
          <w:rPr>
            <w:rFonts w:ascii="Verdana" w:eastAsia="Verdana" w:hAnsi="Verdana" w:cs="Verdana"/>
            <w:color w:val="007FB1"/>
            <w:sz w:val="20"/>
          </w:rPr>
          <w:t xml:space="preserve"> </w:t>
        </w:r>
      </w:hyperlink>
    </w:p>
    <w:p w:rsidR="008D5297" w:rsidRDefault="00E36972">
      <w:pPr>
        <w:spacing w:after="96"/>
      </w:pPr>
      <w:r>
        <w:rPr>
          <w:sz w:val="24"/>
        </w:rPr>
        <w:t xml:space="preserve"> </w:t>
      </w:r>
    </w:p>
    <w:p w:rsidR="008D5297" w:rsidRDefault="00E36972">
      <w:pPr>
        <w:spacing w:after="0"/>
        <w:ind w:left="291" w:hanging="10"/>
        <w:jc w:val="center"/>
      </w:pPr>
      <w:r>
        <w:rPr>
          <w:b/>
          <w:sz w:val="26"/>
        </w:rPr>
        <w:t xml:space="preserve">OŚWIADCZENIE   </w:t>
      </w:r>
    </w:p>
    <w:p w:rsidR="008D5297" w:rsidRDefault="00E36972">
      <w:pPr>
        <w:spacing w:after="0"/>
        <w:ind w:left="291" w:right="288" w:hanging="10"/>
        <w:jc w:val="center"/>
      </w:pPr>
      <w:r>
        <w:rPr>
          <w:b/>
          <w:sz w:val="26"/>
        </w:rPr>
        <w:t>O AKCEPTACJI FAKTUR PRZESYŁANYCH DROGĄ ELEKTRONICZNĄ</w:t>
      </w:r>
      <w:r>
        <w:rPr>
          <w:sz w:val="26"/>
        </w:rPr>
        <w:t xml:space="preserve"> </w:t>
      </w:r>
    </w:p>
    <w:p w:rsidR="008D5297" w:rsidRDefault="00E36972">
      <w:pPr>
        <w:spacing w:after="0"/>
      </w:pPr>
      <w:r>
        <w:rPr>
          <w:b/>
          <w:i/>
          <w:sz w:val="24"/>
        </w:rPr>
        <w:t xml:space="preserve"> </w:t>
      </w:r>
      <w:r>
        <w:rPr>
          <w:b/>
          <w:i/>
          <w:sz w:val="26"/>
          <w:u w:val="single" w:color="000000"/>
        </w:rPr>
        <w:t>Dane Odbiorcy :</w:t>
      </w:r>
      <w:r>
        <w:rPr>
          <w:b/>
          <w:i/>
          <w:sz w:val="26"/>
        </w:rPr>
        <w:t xml:space="preserve"> </w:t>
      </w:r>
    </w:p>
    <w:p w:rsidR="008D5297" w:rsidRDefault="00E36972">
      <w:pPr>
        <w:spacing w:after="0"/>
      </w:pPr>
      <w:r>
        <w:rPr>
          <w:b/>
          <w:i/>
          <w:sz w:val="26"/>
        </w:rPr>
        <w:t xml:space="preserve"> </w:t>
      </w:r>
    </w:p>
    <w:p w:rsidR="008D5297" w:rsidRDefault="00E36972">
      <w:pPr>
        <w:spacing w:after="0" w:line="360" w:lineRule="auto"/>
        <w:ind w:left="-5" w:right="2830" w:hanging="10"/>
      </w:pPr>
      <w:r>
        <w:rPr>
          <w:i/>
          <w:sz w:val="24"/>
        </w:rPr>
        <w:t>Imię i nazwisko / Nazwa firmy</w:t>
      </w:r>
      <w:r>
        <w:rPr>
          <w:sz w:val="24"/>
        </w:rPr>
        <w:t>……………………………………………………………</w:t>
      </w:r>
      <w:r w:rsidR="00A2696C">
        <w:rPr>
          <w:sz w:val="24"/>
        </w:rPr>
        <w:t>…………</w:t>
      </w:r>
      <w:r>
        <w:rPr>
          <w:i/>
          <w:sz w:val="24"/>
        </w:rPr>
        <w:t xml:space="preserve"> Adres:</w:t>
      </w:r>
      <w:r>
        <w:rPr>
          <w:sz w:val="24"/>
        </w:rPr>
        <w:t xml:space="preserve"> ………………………………………………………………………………………………</w:t>
      </w:r>
      <w:r w:rsidR="00A2696C">
        <w:rPr>
          <w:sz w:val="24"/>
        </w:rPr>
        <w:t>………….</w:t>
      </w:r>
      <w:r>
        <w:rPr>
          <w:sz w:val="24"/>
        </w:rPr>
        <w:t xml:space="preserve"> </w:t>
      </w:r>
    </w:p>
    <w:p w:rsidR="008D5297" w:rsidRDefault="00E36972">
      <w:pPr>
        <w:spacing w:after="149"/>
        <w:ind w:left="-5" w:right="2830" w:hanging="10"/>
      </w:pPr>
      <w:r>
        <w:rPr>
          <w:i/>
          <w:sz w:val="24"/>
        </w:rPr>
        <w:t>NIP/Pesel:</w:t>
      </w:r>
      <w:r>
        <w:rPr>
          <w:sz w:val="24"/>
        </w:rPr>
        <w:t xml:space="preserve"> ………………………………………………………………………………………… </w:t>
      </w:r>
    </w:p>
    <w:p w:rsidR="008D5297" w:rsidRDefault="00E36972">
      <w:pPr>
        <w:tabs>
          <w:tab w:val="center" w:pos="6396"/>
        </w:tabs>
        <w:spacing w:after="126"/>
        <w:ind w:left="-15"/>
      </w:pPr>
      <w:r>
        <w:rPr>
          <w:i/>
          <w:sz w:val="24"/>
        </w:rPr>
        <w:t>Telefon kontaktowy:</w:t>
      </w:r>
      <w:r>
        <w:rPr>
          <w:sz w:val="24"/>
        </w:rPr>
        <w:t xml:space="preserve">  …..…………………………. </w:t>
      </w:r>
      <w:r>
        <w:rPr>
          <w:sz w:val="24"/>
        </w:rPr>
        <w:tab/>
      </w:r>
      <w:r>
        <w:rPr>
          <w:i/>
          <w:sz w:val="24"/>
        </w:rPr>
        <w:t>Adres e-mail</w:t>
      </w:r>
      <w:r>
        <w:rPr>
          <w:b/>
          <w:sz w:val="24"/>
        </w:rPr>
        <w:t xml:space="preserve">: </w:t>
      </w:r>
      <w:r>
        <w:rPr>
          <w:b/>
          <w:sz w:val="20"/>
        </w:rPr>
        <w:t>…..................................................</w:t>
      </w:r>
      <w:r>
        <w:rPr>
          <w:sz w:val="24"/>
        </w:rPr>
        <w:t xml:space="preserve"> </w:t>
      </w:r>
    </w:p>
    <w:p w:rsidR="008D5297" w:rsidRDefault="00E36972">
      <w:pPr>
        <w:spacing w:after="117"/>
      </w:pPr>
      <w:r>
        <w:rPr>
          <w:sz w:val="24"/>
        </w:rPr>
        <w:t xml:space="preserve"> </w:t>
      </w:r>
    </w:p>
    <w:p w:rsidR="008D5297" w:rsidRDefault="00E36972">
      <w:pPr>
        <w:numPr>
          <w:ilvl w:val="0"/>
          <w:numId w:val="1"/>
        </w:numPr>
        <w:spacing w:after="9" w:line="268" w:lineRule="auto"/>
        <w:ind w:hanging="406"/>
        <w:jc w:val="both"/>
      </w:pPr>
      <w:r>
        <w:rPr>
          <w:sz w:val="20"/>
        </w:rPr>
        <w:t>Działając na podstawie przepisów ustawy z dnia 11 marca 2004 roku o podatku od towarów i usług (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>. Dz. U. z 2020 roku, poz. 106 z późniejszymi zmianami), a w szczególności art. 106n, wyrażam zgodę na przesyłanie faktur, duplikatów tych faktur oraz ich korekt</w:t>
      </w:r>
      <w:r w:rsidR="00B721C3">
        <w:rPr>
          <w:sz w:val="20"/>
        </w:rPr>
        <w:t xml:space="preserve"> oraz wezwań do zapłaty</w:t>
      </w:r>
      <w:r>
        <w:rPr>
          <w:sz w:val="20"/>
        </w:rPr>
        <w:t xml:space="preserve">, w formie elektronicznej przez </w:t>
      </w:r>
      <w:r w:rsidR="00CD348F">
        <w:rPr>
          <w:b/>
          <w:sz w:val="20"/>
        </w:rPr>
        <w:t>Przedsiębiorstwo Wodociągów i Kanalizacji Sp. z o.o. w Morągu</w:t>
      </w:r>
    </w:p>
    <w:p w:rsidR="008D5297" w:rsidRDefault="00E36972">
      <w:pPr>
        <w:spacing w:after="49"/>
      </w:pPr>
      <w:r>
        <w:rPr>
          <w:sz w:val="20"/>
        </w:rPr>
        <w:t xml:space="preserve"> </w:t>
      </w:r>
    </w:p>
    <w:p w:rsidR="008D5297" w:rsidRDefault="00E36972">
      <w:pPr>
        <w:numPr>
          <w:ilvl w:val="0"/>
          <w:numId w:val="1"/>
        </w:numPr>
        <w:spacing w:after="9" w:line="268" w:lineRule="auto"/>
        <w:ind w:hanging="406"/>
        <w:jc w:val="both"/>
      </w:pPr>
      <w:r>
        <w:rPr>
          <w:sz w:val="20"/>
        </w:rPr>
        <w:t xml:space="preserve">Zobowiązuję się przyjmować faktury, o których mowa w pkt. 1 niniejszego oświadczenia w formie papierowej, w przypadku gdy przeszkody techniczne lub formalne uniemożliwiają przesłanie faktur drogą elektroniczną. </w:t>
      </w:r>
    </w:p>
    <w:p w:rsidR="008D5297" w:rsidRDefault="00E36972">
      <w:pPr>
        <w:spacing w:after="49"/>
      </w:pPr>
      <w:r>
        <w:rPr>
          <w:sz w:val="20"/>
        </w:rPr>
        <w:t xml:space="preserve"> </w:t>
      </w:r>
    </w:p>
    <w:p w:rsidR="008D5297" w:rsidRDefault="00E36972">
      <w:pPr>
        <w:numPr>
          <w:ilvl w:val="0"/>
          <w:numId w:val="1"/>
        </w:numPr>
        <w:spacing w:after="9" w:line="268" w:lineRule="auto"/>
        <w:ind w:hanging="406"/>
        <w:jc w:val="both"/>
      </w:pPr>
      <w:r>
        <w:rPr>
          <w:sz w:val="20"/>
        </w:rPr>
        <w:t xml:space="preserve">Proszę o przesyłanie faktur drogą elektroniczną na podany poniżej adres e-mail. </w:t>
      </w:r>
    </w:p>
    <w:p w:rsidR="008D5297" w:rsidRDefault="00E36972" w:rsidP="00CD348F">
      <w:pPr>
        <w:spacing w:after="0"/>
      </w:pPr>
      <w:r>
        <w:rPr>
          <w:sz w:val="20"/>
        </w:rPr>
        <w:t xml:space="preserve">  </w:t>
      </w:r>
    </w:p>
    <w:p w:rsidR="008D5297" w:rsidRDefault="00E36972">
      <w:pPr>
        <w:spacing w:after="18"/>
        <w:ind w:left="730" w:hanging="10"/>
      </w:pPr>
      <w:r>
        <w:rPr>
          <w:b/>
          <w:sz w:val="20"/>
        </w:rPr>
        <w:t xml:space="preserve"> Adres e-mail: …........................................................................................................................................................ </w:t>
      </w:r>
    </w:p>
    <w:p w:rsidR="008D5297" w:rsidRDefault="00E36972">
      <w:pPr>
        <w:spacing w:after="49"/>
      </w:pPr>
      <w:r>
        <w:rPr>
          <w:b/>
          <w:sz w:val="20"/>
        </w:rPr>
        <w:t xml:space="preserve"> </w:t>
      </w:r>
    </w:p>
    <w:p w:rsidR="008D5297" w:rsidRDefault="00E36972">
      <w:pPr>
        <w:numPr>
          <w:ilvl w:val="0"/>
          <w:numId w:val="1"/>
        </w:numPr>
        <w:spacing w:after="9" w:line="268" w:lineRule="auto"/>
        <w:ind w:hanging="406"/>
        <w:jc w:val="both"/>
      </w:pPr>
      <w:r>
        <w:rPr>
          <w:sz w:val="20"/>
        </w:rPr>
        <w:t xml:space="preserve">W razie zmiany adresu e-mail zobowiązuję się do pisemnego powiadomienia o nowym adresie. </w:t>
      </w:r>
    </w:p>
    <w:p w:rsidR="008D5297" w:rsidRDefault="00E36972">
      <w:pPr>
        <w:spacing w:after="49"/>
      </w:pPr>
      <w:r>
        <w:rPr>
          <w:sz w:val="20"/>
        </w:rPr>
        <w:t xml:space="preserve"> </w:t>
      </w:r>
    </w:p>
    <w:p w:rsidR="008D5297" w:rsidRDefault="00E36972">
      <w:pPr>
        <w:numPr>
          <w:ilvl w:val="0"/>
          <w:numId w:val="1"/>
        </w:numPr>
        <w:spacing w:after="43" w:line="268" w:lineRule="auto"/>
        <w:ind w:hanging="406"/>
        <w:jc w:val="both"/>
      </w:pPr>
      <w:r>
        <w:rPr>
          <w:sz w:val="20"/>
        </w:rPr>
        <w:t xml:space="preserve">Oświadczam, że mam świadomość, iż niniejsze oświadczenie może zostać wycofane, w następstwie czego  wystawca faktur traci prawo do wystawiania i przesyłania faktur do odbiorcy drogą elektroniczną, począwszy od dnia następnego po otrzymaniu powiadomienia o wycofaniu akceptacji. </w:t>
      </w:r>
    </w:p>
    <w:p w:rsidR="008D5297" w:rsidRDefault="00E36972">
      <w:pPr>
        <w:spacing w:after="0"/>
      </w:pPr>
      <w:r>
        <w:rPr>
          <w:sz w:val="24"/>
        </w:rPr>
        <w:t xml:space="preserve"> </w:t>
      </w:r>
    </w:p>
    <w:p w:rsidR="008D5297" w:rsidRDefault="00E36972">
      <w:r>
        <w:rPr>
          <w:sz w:val="8"/>
        </w:rPr>
        <w:t xml:space="preserve"> </w:t>
      </w:r>
    </w:p>
    <w:p w:rsidR="008D5297" w:rsidRDefault="00E36972">
      <w:pPr>
        <w:spacing w:after="0"/>
      </w:pPr>
      <w:r>
        <w:rPr>
          <w:sz w:val="24"/>
        </w:rPr>
        <w:t xml:space="preserve"> </w:t>
      </w:r>
    </w:p>
    <w:p w:rsidR="008D5297" w:rsidRDefault="00E36972">
      <w:pPr>
        <w:tabs>
          <w:tab w:val="center" w:pos="5514"/>
          <w:tab w:val="center" w:pos="5761"/>
          <w:tab w:val="right" w:pos="10210"/>
        </w:tabs>
        <w:spacing w:after="9" w:line="268" w:lineRule="auto"/>
      </w:pPr>
      <w:r>
        <w:rPr>
          <w:sz w:val="20"/>
        </w:rPr>
        <w:t xml:space="preserve">Data ......................          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Podpis odbiorcy ............................................... </w:t>
      </w:r>
    </w:p>
    <w:p w:rsidR="008D5297" w:rsidRDefault="00E36972" w:rsidP="00CD348F">
      <w:pPr>
        <w:spacing w:after="0"/>
      </w:pPr>
      <w:r>
        <w:t xml:space="preserve"> </w:t>
      </w:r>
    </w:p>
    <w:p w:rsidR="008D5297" w:rsidRDefault="00E36972">
      <w:pPr>
        <w:spacing w:after="0"/>
      </w:pPr>
      <w:r>
        <w:rPr>
          <w:b/>
        </w:rPr>
        <w:t xml:space="preserve"> </w:t>
      </w:r>
    </w:p>
    <w:p w:rsidR="008D5297" w:rsidRDefault="00E36972">
      <w:pPr>
        <w:spacing w:after="0"/>
      </w:pPr>
      <w:r>
        <w:rPr>
          <w:b/>
        </w:rPr>
        <w:t xml:space="preserve">Powyższe oświadczenie można wysłać na adres firmy lub adres e-mail: </w:t>
      </w:r>
      <w:r w:rsidR="00132A69">
        <w:rPr>
          <w:b/>
          <w:color w:val="0563C1"/>
          <w:u w:val="single" w:color="0563C1"/>
        </w:rPr>
        <w:t>biuro@pwik.morag.pl</w:t>
      </w:r>
      <w:bookmarkStart w:id="0" w:name="_GoBack"/>
      <w:bookmarkEnd w:id="0"/>
      <w:r>
        <w:rPr>
          <w:b/>
        </w:rPr>
        <w:t xml:space="preserve">. </w:t>
      </w:r>
    </w:p>
    <w:p w:rsidR="008D5297" w:rsidRDefault="00E36972">
      <w:pPr>
        <w:spacing w:after="45"/>
      </w:pPr>
      <w:r>
        <w:rPr>
          <w:sz w:val="10"/>
        </w:rPr>
        <w:t xml:space="preserve"> </w:t>
      </w:r>
    </w:p>
    <w:p w:rsidR="008D5297" w:rsidRDefault="008D5297">
      <w:pPr>
        <w:spacing w:after="0"/>
      </w:pPr>
    </w:p>
    <w:sectPr w:rsidR="008D5297">
      <w:pgSz w:w="11911" w:h="16841"/>
      <w:pgMar w:top="1440" w:right="849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F5993"/>
    <w:multiLevelType w:val="hybridMultilevel"/>
    <w:tmpl w:val="3F502E24"/>
    <w:lvl w:ilvl="0" w:tplc="817CD3FE">
      <w:start w:val="1"/>
      <w:numFmt w:val="decimal"/>
      <w:lvlText w:val="%1."/>
      <w:lvlJc w:val="left"/>
      <w:pPr>
        <w:ind w:left="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BCA9A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8A8D3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CE84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5220D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587BE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36777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0C41E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1C05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97"/>
    <w:rsid w:val="00132A69"/>
    <w:rsid w:val="0052338A"/>
    <w:rsid w:val="008D5297"/>
    <w:rsid w:val="00A2696C"/>
    <w:rsid w:val="00B721C3"/>
    <w:rsid w:val="00CD348F"/>
    <w:rsid w:val="00D87613"/>
    <w:rsid w:val="00E3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9AC1E-7995-4BAA-83C4-B536716D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9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ws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listownik_2015.indd</vt:lpstr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listownik_2015.indd</dc:title>
  <dc:subject/>
  <dc:creator>ZUWŚ Słubice</dc:creator>
  <cp:keywords/>
  <cp:lastModifiedBy>ksiegowosc</cp:lastModifiedBy>
  <cp:revision>4</cp:revision>
  <cp:lastPrinted>2024-08-22T07:00:00Z</cp:lastPrinted>
  <dcterms:created xsi:type="dcterms:W3CDTF">2024-08-22T07:00:00Z</dcterms:created>
  <dcterms:modified xsi:type="dcterms:W3CDTF">2024-11-04T11:45:00Z</dcterms:modified>
</cp:coreProperties>
</file>